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5"/>
        <w:gridCol w:w="1942"/>
        <w:gridCol w:w="3601"/>
      </w:tblGrid>
      <w:tr w:rsidR="00517803" w:rsidTr="003B6262">
        <w:trPr>
          <w:trHeight w:val="1560"/>
        </w:trPr>
        <w:tc>
          <w:tcPr>
            <w:tcW w:w="3955" w:type="dxa"/>
            <w:shd w:val="clear" w:color="auto" w:fill="auto"/>
          </w:tcPr>
          <w:p w:rsidR="00517803" w:rsidRDefault="00517803">
            <w:pPr>
              <w:pStyle w:val="Aaoieeeieiioeooe"/>
              <w:tabs>
                <w:tab w:val="left" w:pos="1440"/>
                <w:tab w:val="left" w:pos="2160"/>
              </w:tabs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Чаваш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Республикинчи</w:t>
            </w:r>
            <w:proofErr w:type="spellEnd"/>
          </w:p>
          <w:p w:rsidR="00517803" w:rsidRDefault="00517803">
            <w:pPr>
              <w:pStyle w:val="Aaoieeeieiioeooe"/>
              <w:tabs>
                <w:tab w:val="left" w:pos="1440"/>
                <w:tab w:val="left" w:pos="2160"/>
              </w:tabs>
              <w:snapToGrid w:val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Шупашкар</w:t>
            </w:r>
            <w:proofErr w:type="spellEnd"/>
            <w:r>
              <w:rPr>
                <w:b/>
                <w:sz w:val="28"/>
              </w:rPr>
              <w:t xml:space="preserve"> хула</w:t>
            </w:r>
          </w:p>
          <w:p w:rsidR="00517803" w:rsidRDefault="00517803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администрацийен</w:t>
            </w:r>
            <w:proofErr w:type="spellEnd"/>
          </w:p>
          <w:p w:rsidR="00517803" w:rsidRDefault="00517803">
            <w:pPr>
              <w:pStyle w:val="Aaoieeeieiioeooe"/>
              <w:tabs>
                <w:tab w:val="left" w:pos="1440"/>
                <w:tab w:val="left" w:pos="216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веренту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управленийе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517803" w:rsidRDefault="00E31F63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937832" wp14:editId="0F76CD2A">
                  <wp:extent cx="583565" cy="749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shd w:val="clear" w:color="auto" w:fill="auto"/>
          </w:tcPr>
          <w:p w:rsidR="00517803" w:rsidRDefault="00517803">
            <w:pPr>
              <w:snapToGrid w:val="0"/>
              <w:ind w:right="-3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Чувашская Республика</w:t>
            </w:r>
          </w:p>
          <w:p w:rsidR="00517803" w:rsidRDefault="00517803">
            <w:pPr>
              <w:ind w:right="-3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Управление образования</w:t>
            </w:r>
          </w:p>
          <w:p w:rsidR="00517803" w:rsidRDefault="00517803">
            <w:pPr>
              <w:ind w:right="-3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администрации</w:t>
            </w:r>
          </w:p>
          <w:p w:rsidR="00517803" w:rsidRDefault="00517803">
            <w:pPr>
              <w:tabs>
                <w:tab w:val="left" w:pos="3758"/>
                <w:tab w:val="center" w:pos="4153"/>
                <w:tab w:val="right" w:pos="8306"/>
              </w:tabs>
              <w:snapToGrid w:val="0"/>
              <w:ind w:right="-3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города Чебоксары</w:t>
            </w:r>
          </w:p>
        </w:tc>
      </w:tr>
    </w:tbl>
    <w:p w:rsidR="00A12F60" w:rsidRDefault="00A12F60" w:rsidP="002666BC">
      <w:pPr>
        <w:ind w:left="5664" w:firstLine="708"/>
      </w:pPr>
    </w:p>
    <w:p w:rsidR="002666BC" w:rsidRDefault="002666BC" w:rsidP="002666BC">
      <w:pPr>
        <w:pStyle w:val="Aaoieeeieiioeooe"/>
        <w:tabs>
          <w:tab w:val="left" w:pos="3758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ПРИКАЗ </w:t>
      </w:r>
    </w:p>
    <w:p w:rsidR="002666BC" w:rsidRDefault="002666BC" w:rsidP="002666BC">
      <w:pPr>
        <w:tabs>
          <w:tab w:val="left" w:pos="7655"/>
        </w:tabs>
        <w:jc w:val="center"/>
        <w:rPr>
          <w:b/>
          <w:sz w:val="28"/>
          <w:szCs w:val="28"/>
        </w:rPr>
      </w:pPr>
    </w:p>
    <w:p w:rsidR="002666BC" w:rsidRPr="00D50B30" w:rsidRDefault="002666BC" w:rsidP="002666BC">
      <w:pPr>
        <w:tabs>
          <w:tab w:val="left" w:pos="7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="00E3219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от </w:t>
      </w:r>
      <w:r w:rsidR="00E321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.01.</w:t>
      </w:r>
      <w:r w:rsidR="00E3219E">
        <w:rPr>
          <w:b/>
          <w:sz w:val="28"/>
          <w:szCs w:val="28"/>
        </w:rPr>
        <w:t>2020</w:t>
      </w:r>
      <w:bookmarkStart w:id="0" w:name="_GoBack"/>
      <w:bookmarkEnd w:id="0"/>
    </w:p>
    <w:p w:rsidR="002666BC" w:rsidRDefault="002666BC" w:rsidP="002666BC">
      <w:pPr>
        <w:ind w:left="5664" w:firstLine="708"/>
      </w:pPr>
    </w:p>
    <w:p w:rsidR="002666BC" w:rsidRPr="002118FB" w:rsidRDefault="002666BC" w:rsidP="002666BC">
      <w:pPr>
        <w:rPr>
          <w:sz w:val="26"/>
          <w:szCs w:val="26"/>
        </w:rPr>
      </w:pPr>
      <w:r w:rsidRPr="002118FB">
        <w:rPr>
          <w:sz w:val="26"/>
          <w:szCs w:val="26"/>
        </w:rPr>
        <w:t xml:space="preserve">О проведении </w:t>
      </w:r>
      <w:proofErr w:type="gramStart"/>
      <w:r w:rsidRPr="002118FB">
        <w:rPr>
          <w:sz w:val="26"/>
          <w:szCs w:val="26"/>
        </w:rPr>
        <w:t>городской</w:t>
      </w:r>
      <w:proofErr w:type="gramEnd"/>
      <w:r w:rsidRPr="002118FB">
        <w:rPr>
          <w:sz w:val="26"/>
          <w:szCs w:val="26"/>
        </w:rPr>
        <w:t xml:space="preserve"> научно-практической </w:t>
      </w:r>
    </w:p>
    <w:p w:rsidR="002666BC" w:rsidRPr="002118FB" w:rsidRDefault="002666BC" w:rsidP="002666BC">
      <w:pPr>
        <w:rPr>
          <w:sz w:val="26"/>
          <w:szCs w:val="26"/>
        </w:rPr>
      </w:pPr>
      <w:r w:rsidRPr="002118FB">
        <w:rPr>
          <w:sz w:val="26"/>
          <w:szCs w:val="26"/>
        </w:rPr>
        <w:t xml:space="preserve">конференции </w:t>
      </w:r>
      <w:proofErr w:type="gramStart"/>
      <w:r w:rsidRPr="002118FB">
        <w:rPr>
          <w:sz w:val="26"/>
          <w:szCs w:val="26"/>
        </w:rPr>
        <w:t>обучающихся</w:t>
      </w:r>
      <w:proofErr w:type="gramEnd"/>
      <w:r w:rsidRPr="002118FB">
        <w:rPr>
          <w:sz w:val="26"/>
          <w:szCs w:val="26"/>
        </w:rPr>
        <w:t xml:space="preserve"> «Открытия юных - 2020» </w:t>
      </w:r>
    </w:p>
    <w:p w:rsidR="002666BC" w:rsidRPr="002118FB" w:rsidRDefault="002666BC" w:rsidP="002666BC">
      <w:pPr>
        <w:rPr>
          <w:sz w:val="26"/>
          <w:szCs w:val="26"/>
        </w:rPr>
      </w:pPr>
      <w:r w:rsidRPr="002118FB">
        <w:rPr>
          <w:sz w:val="26"/>
          <w:szCs w:val="26"/>
        </w:rPr>
        <w:t>и городского конкурса изобразительного и декоративно-</w:t>
      </w:r>
    </w:p>
    <w:p w:rsidR="002666BC" w:rsidRDefault="002666BC" w:rsidP="002666BC">
      <w:pPr>
        <w:rPr>
          <w:sz w:val="26"/>
          <w:szCs w:val="26"/>
        </w:rPr>
      </w:pPr>
      <w:r w:rsidRPr="002118FB">
        <w:rPr>
          <w:sz w:val="26"/>
          <w:szCs w:val="26"/>
        </w:rPr>
        <w:t>прикладного творчества детей и молодежи «Радуга ремесел - 2020»</w:t>
      </w:r>
      <w:r w:rsidR="009919F8">
        <w:rPr>
          <w:sz w:val="26"/>
          <w:szCs w:val="26"/>
        </w:rPr>
        <w:t>,</w:t>
      </w:r>
    </w:p>
    <w:p w:rsidR="009919F8" w:rsidRPr="002118FB" w:rsidRDefault="009919F8" w:rsidP="009919F8">
      <w:pPr>
        <w:rPr>
          <w:sz w:val="26"/>
          <w:szCs w:val="26"/>
        </w:rPr>
      </w:pPr>
      <w:proofErr w:type="gramStart"/>
      <w:r w:rsidRPr="009919F8">
        <w:rPr>
          <w:sz w:val="26"/>
          <w:szCs w:val="26"/>
        </w:rPr>
        <w:t>посвященн</w:t>
      </w:r>
      <w:r>
        <w:rPr>
          <w:sz w:val="26"/>
          <w:szCs w:val="26"/>
        </w:rPr>
        <w:t>ых</w:t>
      </w:r>
      <w:proofErr w:type="gramEnd"/>
      <w:r w:rsidRPr="009919F8">
        <w:rPr>
          <w:sz w:val="26"/>
          <w:szCs w:val="26"/>
        </w:rPr>
        <w:t xml:space="preserve"> 100-летию образования Чувашской автономной области</w:t>
      </w:r>
    </w:p>
    <w:p w:rsidR="002666BC" w:rsidRPr="002118FB" w:rsidRDefault="002666BC" w:rsidP="002666BC">
      <w:pPr>
        <w:ind w:firstLine="708"/>
        <w:rPr>
          <w:sz w:val="26"/>
          <w:szCs w:val="26"/>
        </w:rPr>
      </w:pPr>
    </w:p>
    <w:p w:rsidR="002666BC" w:rsidRPr="002118FB" w:rsidRDefault="002666BC" w:rsidP="00751F69">
      <w:pPr>
        <w:pStyle w:val="ac"/>
        <w:ind w:firstLine="567"/>
        <w:rPr>
          <w:sz w:val="26"/>
          <w:szCs w:val="26"/>
          <w:lang w:val="ru-RU"/>
        </w:rPr>
      </w:pPr>
      <w:r w:rsidRPr="002118FB">
        <w:rPr>
          <w:sz w:val="26"/>
          <w:szCs w:val="26"/>
        </w:rPr>
        <w:t>В целях активизации и поддержки творческих инициатив обучающихся, вовлечения их в поисковую, исследовательскую, изобретательскую и иную творческую деятельность в различных областях науки, техники, культуры, выявления и поддержки одаренных обучающихся</w:t>
      </w:r>
    </w:p>
    <w:p w:rsidR="00751F69" w:rsidRPr="002118FB" w:rsidRDefault="00751F69" w:rsidP="00751F69">
      <w:pPr>
        <w:pStyle w:val="ac"/>
        <w:ind w:firstLine="567"/>
        <w:rPr>
          <w:sz w:val="26"/>
          <w:szCs w:val="26"/>
          <w:lang w:val="ru-RU"/>
        </w:rPr>
      </w:pPr>
    </w:p>
    <w:p w:rsidR="002666BC" w:rsidRPr="002118FB" w:rsidRDefault="002666BC" w:rsidP="00751F69">
      <w:pPr>
        <w:pStyle w:val="ac"/>
        <w:ind w:firstLine="0"/>
        <w:rPr>
          <w:sz w:val="26"/>
          <w:szCs w:val="26"/>
        </w:rPr>
      </w:pPr>
      <w:r w:rsidRPr="002118FB">
        <w:rPr>
          <w:sz w:val="26"/>
          <w:szCs w:val="26"/>
        </w:rPr>
        <w:t>ПРИКАЗЫВАЮ:</w:t>
      </w:r>
    </w:p>
    <w:p w:rsidR="002666BC" w:rsidRPr="002118FB" w:rsidRDefault="002666BC" w:rsidP="002666BC">
      <w:pPr>
        <w:pStyle w:val="ac"/>
        <w:ind w:left="-180" w:firstLine="0"/>
        <w:rPr>
          <w:sz w:val="26"/>
          <w:szCs w:val="26"/>
        </w:rPr>
      </w:pPr>
    </w:p>
    <w:p w:rsidR="002666BC" w:rsidRPr="002118FB" w:rsidRDefault="00751F69" w:rsidP="003B6262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2118FB">
        <w:rPr>
          <w:sz w:val="26"/>
          <w:szCs w:val="26"/>
          <w:lang w:val="ru-RU"/>
        </w:rPr>
        <w:t xml:space="preserve">  </w:t>
      </w:r>
      <w:r w:rsidR="002666BC" w:rsidRPr="002118FB">
        <w:rPr>
          <w:sz w:val="26"/>
          <w:szCs w:val="26"/>
        </w:rPr>
        <w:t xml:space="preserve">Провести </w:t>
      </w:r>
      <w:r w:rsidR="002666BC" w:rsidRPr="002118FB">
        <w:rPr>
          <w:sz w:val="26"/>
          <w:szCs w:val="26"/>
          <w:lang w:val="ru-RU"/>
        </w:rPr>
        <w:t>2</w:t>
      </w:r>
      <w:r w:rsidRPr="002118FB">
        <w:rPr>
          <w:sz w:val="26"/>
          <w:szCs w:val="26"/>
          <w:lang w:val="ru-RU"/>
        </w:rPr>
        <w:t>9</w:t>
      </w:r>
      <w:r w:rsidR="002666BC" w:rsidRPr="002118FB">
        <w:rPr>
          <w:sz w:val="26"/>
          <w:szCs w:val="26"/>
          <w:lang w:val="ru-RU"/>
        </w:rPr>
        <w:t xml:space="preserve"> </w:t>
      </w:r>
      <w:r w:rsidRPr="002118FB">
        <w:rPr>
          <w:sz w:val="26"/>
          <w:szCs w:val="26"/>
          <w:lang w:val="ru-RU"/>
        </w:rPr>
        <w:t>февраля</w:t>
      </w:r>
      <w:r w:rsidR="002666BC" w:rsidRPr="002118FB">
        <w:rPr>
          <w:sz w:val="26"/>
          <w:szCs w:val="26"/>
        </w:rPr>
        <w:t xml:space="preserve"> 20</w:t>
      </w:r>
      <w:r w:rsidRPr="002118FB">
        <w:rPr>
          <w:sz w:val="26"/>
          <w:szCs w:val="26"/>
          <w:lang w:val="ru-RU"/>
        </w:rPr>
        <w:t>20</w:t>
      </w:r>
      <w:r w:rsidR="002666BC" w:rsidRPr="002118FB">
        <w:rPr>
          <w:sz w:val="26"/>
          <w:szCs w:val="26"/>
        </w:rPr>
        <w:t xml:space="preserve"> года</w:t>
      </w:r>
      <w:r w:rsidRPr="002118FB">
        <w:rPr>
          <w:sz w:val="26"/>
          <w:szCs w:val="26"/>
          <w:lang w:val="ru-RU"/>
        </w:rPr>
        <w:t xml:space="preserve"> на базе МБОУ «Средняя общеобразовательная школа № 37 с углубленным изучением отдельных предметов» города Чебоксары</w:t>
      </w:r>
      <w:r w:rsidR="002666BC" w:rsidRPr="002118FB">
        <w:rPr>
          <w:sz w:val="26"/>
          <w:szCs w:val="26"/>
        </w:rPr>
        <w:t>:</w:t>
      </w:r>
    </w:p>
    <w:p w:rsidR="00751F69" w:rsidRPr="002118FB" w:rsidRDefault="00751F69" w:rsidP="003B6262">
      <w:pPr>
        <w:widowControl w:val="0"/>
        <w:tabs>
          <w:tab w:val="left" w:pos="1276"/>
        </w:tabs>
        <w:ind w:firstLine="567"/>
        <w:jc w:val="both"/>
        <w:rPr>
          <w:sz w:val="26"/>
          <w:szCs w:val="26"/>
        </w:rPr>
      </w:pPr>
      <w:r w:rsidRPr="002118FB">
        <w:rPr>
          <w:sz w:val="26"/>
          <w:szCs w:val="26"/>
        </w:rPr>
        <w:t xml:space="preserve">1.1. </w:t>
      </w:r>
      <w:r w:rsidR="002666BC" w:rsidRPr="002118FB">
        <w:rPr>
          <w:sz w:val="26"/>
          <w:szCs w:val="26"/>
        </w:rPr>
        <w:t xml:space="preserve">Городскую научно-практическую конференцию </w:t>
      </w:r>
      <w:proofErr w:type="gramStart"/>
      <w:r w:rsidR="002666BC" w:rsidRPr="002118FB">
        <w:rPr>
          <w:sz w:val="26"/>
          <w:szCs w:val="26"/>
        </w:rPr>
        <w:t>обучающихся</w:t>
      </w:r>
      <w:proofErr w:type="gramEnd"/>
      <w:r w:rsidR="002666BC" w:rsidRPr="002118FB">
        <w:rPr>
          <w:sz w:val="26"/>
          <w:szCs w:val="26"/>
        </w:rPr>
        <w:t xml:space="preserve"> «Открытия юных-2</w:t>
      </w:r>
      <w:r w:rsidRPr="002118FB">
        <w:rPr>
          <w:sz w:val="26"/>
          <w:szCs w:val="26"/>
        </w:rPr>
        <w:t>020</w:t>
      </w:r>
      <w:r w:rsidR="002666BC" w:rsidRPr="002118FB">
        <w:rPr>
          <w:sz w:val="26"/>
          <w:szCs w:val="26"/>
        </w:rPr>
        <w:t>».</w:t>
      </w:r>
    </w:p>
    <w:p w:rsidR="00751F69" w:rsidRPr="002118FB" w:rsidRDefault="00751F69" w:rsidP="003B6262">
      <w:pPr>
        <w:widowControl w:val="0"/>
        <w:tabs>
          <w:tab w:val="left" w:pos="1276"/>
        </w:tabs>
        <w:ind w:firstLine="567"/>
        <w:jc w:val="both"/>
        <w:rPr>
          <w:sz w:val="26"/>
          <w:szCs w:val="26"/>
        </w:rPr>
      </w:pPr>
      <w:r w:rsidRPr="002118FB">
        <w:rPr>
          <w:sz w:val="26"/>
          <w:szCs w:val="26"/>
        </w:rPr>
        <w:t xml:space="preserve">1.2. </w:t>
      </w:r>
      <w:r w:rsidR="002666BC" w:rsidRPr="002118FB">
        <w:rPr>
          <w:sz w:val="26"/>
          <w:szCs w:val="26"/>
        </w:rPr>
        <w:t>Городской конкурс изобразительного и декоративно-прикладного творчества детей и молодежи «Радуга ремесел - 20</w:t>
      </w:r>
      <w:r w:rsidRPr="002118FB">
        <w:rPr>
          <w:sz w:val="26"/>
          <w:szCs w:val="26"/>
        </w:rPr>
        <w:t>20».</w:t>
      </w:r>
    </w:p>
    <w:p w:rsidR="002666BC" w:rsidRPr="002118FB" w:rsidRDefault="00751F69" w:rsidP="003B6262">
      <w:pPr>
        <w:widowControl w:val="0"/>
        <w:tabs>
          <w:tab w:val="left" w:pos="1276"/>
          <w:tab w:val="left" w:pos="3830"/>
        </w:tabs>
        <w:ind w:firstLine="567"/>
        <w:jc w:val="both"/>
        <w:rPr>
          <w:sz w:val="26"/>
          <w:szCs w:val="26"/>
        </w:rPr>
      </w:pPr>
      <w:r w:rsidRPr="002118FB">
        <w:rPr>
          <w:sz w:val="26"/>
          <w:szCs w:val="26"/>
        </w:rPr>
        <w:t xml:space="preserve">2.   </w:t>
      </w:r>
      <w:r w:rsidR="002666BC" w:rsidRPr="002118FB">
        <w:rPr>
          <w:sz w:val="26"/>
          <w:szCs w:val="26"/>
        </w:rPr>
        <w:t xml:space="preserve">Утвердить: </w:t>
      </w:r>
    </w:p>
    <w:p w:rsidR="002666BC" w:rsidRPr="002118FB" w:rsidRDefault="00751F69" w:rsidP="003B6262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2118FB">
        <w:rPr>
          <w:sz w:val="26"/>
          <w:szCs w:val="26"/>
          <w:lang w:val="ru-RU"/>
        </w:rPr>
        <w:t xml:space="preserve"> </w:t>
      </w:r>
      <w:r w:rsidR="002666BC" w:rsidRPr="002118FB">
        <w:rPr>
          <w:sz w:val="26"/>
          <w:szCs w:val="26"/>
        </w:rPr>
        <w:t>Положение</w:t>
      </w:r>
      <w:r w:rsidR="002666BC" w:rsidRPr="002118FB">
        <w:rPr>
          <w:sz w:val="26"/>
          <w:szCs w:val="26"/>
          <w:lang w:val="ru-RU"/>
        </w:rPr>
        <w:t xml:space="preserve"> </w:t>
      </w:r>
      <w:r w:rsidR="002666BC" w:rsidRPr="002118FB">
        <w:rPr>
          <w:sz w:val="26"/>
          <w:szCs w:val="26"/>
        </w:rPr>
        <w:t>о городской научно-практической конференции обучающихся «Открытия юных-201</w:t>
      </w:r>
      <w:r w:rsidR="002666BC" w:rsidRPr="002118FB">
        <w:rPr>
          <w:sz w:val="26"/>
          <w:szCs w:val="26"/>
          <w:lang w:val="ru-RU"/>
        </w:rPr>
        <w:t>9</w:t>
      </w:r>
      <w:r w:rsidR="002666BC" w:rsidRPr="002118FB">
        <w:rPr>
          <w:sz w:val="26"/>
          <w:szCs w:val="26"/>
        </w:rPr>
        <w:t>» (Приложение 1).</w:t>
      </w:r>
    </w:p>
    <w:p w:rsidR="002666BC" w:rsidRPr="002118FB" w:rsidRDefault="00751F69" w:rsidP="003B6262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118FB">
        <w:rPr>
          <w:sz w:val="26"/>
          <w:szCs w:val="26"/>
        </w:rPr>
        <w:t xml:space="preserve"> </w:t>
      </w:r>
      <w:r w:rsidR="002666BC" w:rsidRPr="002118FB">
        <w:rPr>
          <w:sz w:val="26"/>
          <w:szCs w:val="26"/>
        </w:rPr>
        <w:t>Положение о городском конкурсе изобразительного и декоративно-прикладного творчества детей и молодежи «Радуга ремесел-20</w:t>
      </w:r>
      <w:r w:rsidRPr="002118FB">
        <w:rPr>
          <w:sz w:val="26"/>
          <w:szCs w:val="26"/>
        </w:rPr>
        <w:t>20</w:t>
      </w:r>
      <w:r w:rsidR="002666BC" w:rsidRPr="002118FB">
        <w:rPr>
          <w:sz w:val="26"/>
          <w:szCs w:val="26"/>
        </w:rPr>
        <w:t>» (Приложение 2).</w:t>
      </w:r>
    </w:p>
    <w:p w:rsidR="002666BC" w:rsidRPr="002118FB" w:rsidRDefault="003B6262" w:rsidP="003B6262">
      <w:pPr>
        <w:widowControl w:val="0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666BC" w:rsidRPr="002118FB">
        <w:rPr>
          <w:sz w:val="26"/>
          <w:szCs w:val="26"/>
        </w:rPr>
        <w:t>Организационно-методическое руководство подготовкой и проведением городской научно-практической конференции обучающихся «Открытия юных-20</w:t>
      </w:r>
      <w:r w:rsidR="00772E4E" w:rsidRPr="002118FB">
        <w:rPr>
          <w:sz w:val="26"/>
          <w:szCs w:val="26"/>
        </w:rPr>
        <w:t>20</w:t>
      </w:r>
      <w:r w:rsidR="002666BC" w:rsidRPr="002118FB">
        <w:rPr>
          <w:sz w:val="26"/>
          <w:szCs w:val="26"/>
        </w:rPr>
        <w:t>» и городского конкурса изобразительного и декоративно-прикладного творчества детей и молодежи «Радуга ремесел-20</w:t>
      </w:r>
      <w:r w:rsidR="00772E4E" w:rsidRPr="002118FB">
        <w:rPr>
          <w:sz w:val="26"/>
          <w:szCs w:val="26"/>
        </w:rPr>
        <w:t>20</w:t>
      </w:r>
      <w:r w:rsidR="002666BC" w:rsidRPr="002118FB">
        <w:rPr>
          <w:sz w:val="26"/>
          <w:szCs w:val="26"/>
        </w:rPr>
        <w:t>» возложить на АУ «Центр мониторинга и развития образования» города Чебоксары (</w:t>
      </w:r>
      <w:r w:rsidR="00772E4E" w:rsidRPr="002118FB">
        <w:rPr>
          <w:sz w:val="26"/>
          <w:szCs w:val="26"/>
        </w:rPr>
        <w:t>Н</w:t>
      </w:r>
      <w:r w:rsidR="002666BC" w:rsidRPr="002118FB">
        <w:rPr>
          <w:sz w:val="26"/>
          <w:szCs w:val="26"/>
        </w:rPr>
        <w:t xml:space="preserve">.В. </w:t>
      </w:r>
      <w:r w:rsidR="00772E4E" w:rsidRPr="002118FB">
        <w:rPr>
          <w:sz w:val="26"/>
          <w:szCs w:val="26"/>
        </w:rPr>
        <w:t>Ивано</w:t>
      </w:r>
      <w:r w:rsidR="002666BC" w:rsidRPr="002118FB">
        <w:rPr>
          <w:sz w:val="26"/>
          <w:szCs w:val="26"/>
        </w:rPr>
        <w:t>ва).</w:t>
      </w:r>
    </w:p>
    <w:p w:rsidR="002666BC" w:rsidRPr="002118FB" w:rsidRDefault="003B6262" w:rsidP="003B6262">
      <w:pPr>
        <w:widowControl w:val="0"/>
        <w:tabs>
          <w:tab w:val="left" w:pos="1429"/>
          <w:tab w:val="left" w:pos="184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666BC" w:rsidRPr="002118FB">
        <w:rPr>
          <w:sz w:val="26"/>
          <w:szCs w:val="26"/>
        </w:rPr>
        <w:t>Руководителю МБОУ «Средняя общеобразовательная школа № 37</w:t>
      </w:r>
      <w:r w:rsidR="00772E4E" w:rsidRPr="002118FB">
        <w:rPr>
          <w:sz w:val="26"/>
          <w:szCs w:val="26"/>
        </w:rPr>
        <w:t xml:space="preserve"> </w:t>
      </w:r>
      <w:r w:rsidR="002666BC" w:rsidRPr="002118FB">
        <w:rPr>
          <w:sz w:val="26"/>
          <w:szCs w:val="26"/>
        </w:rPr>
        <w:t>с углубленным</w:t>
      </w:r>
      <w:r w:rsidR="00772E4E" w:rsidRPr="002118FB">
        <w:rPr>
          <w:sz w:val="26"/>
          <w:szCs w:val="26"/>
        </w:rPr>
        <w:t xml:space="preserve"> </w:t>
      </w:r>
      <w:r w:rsidR="002666BC" w:rsidRPr="002118FB">
        <w:rPr>
          <w:sz w:val="26"/>
          <w:szCs w:val="26"/>
        </w:rPr>
        <w:t>изучением</w:t>
      </w:r>
      <w:r w:rsidR="00772E4E" w:rsidRPr="002118FB">
        <w:rPr>
          <w:sz w:val="26"/>
          <w:szCs w:val="26"/>
        </w:rPr>
        <w:t xml:space="preserve"> </w:t>
      </w:r>
      <w:r w:rsidR="002666BC" w:rsidRPr="002118FB">
        <w:rPr>
          <w:sz w:val="26"/>
          <w:szCs w:val="26"/>
        </w:rPr>
        <w:t>отдельных</w:t>
      </w:r>
      <w:r w:rsidR="00772E4E" w:rsidRPr="002118FB">
        <w:rPr>
          <w:sz w:val="26"/>
          <w:szCs w:val="26"/>
        </w:rPr>
        <w:t xml:space="preserve"> </w:t>
      </w:r>
      <w:r w:rsidR="002666BC" w:rsidRPr="002118FB">
        <w:rPr>
          <w:sz w:val="26"/>
          <w:szCs w:val="26"/>
        </w:rPr>
        <w:t>предметов»</w:t>
      </w:r>
      <w:r w:rsidR="00772E4E" w:rsidRPr="002118FB">
        <w:rPr>
          <w:sz w:val="26"/>
          <w:szCs w:val="26"/>
        </w:rPr>
        <w:t xml:space="preserve"> города Чебоксары </w:t>
      </w:r>
      <w:r w:rsidR="002666BC" w:rsidRPr="002118FB">
        <w:rPr>
          <w:sz w:val="26"/>
          <w:szCs w:val="26"/>
        </w:rPr>
        <w:t>(Р.А. Соснова) оказать содействие в проведении научно-практической конференции «Открытия юных-20</w:t>
      </w:r>
      <w:r w:rsidR="002118FB" w:rsidRPr="002118FB">
        <w:rPr>
          <w:sz w:val="26"/>
          <w:szCs w:val="26"/>
        </w:rPr>
        <w:t>20</w:t>
      </w:r>
      <w:r w:rsidR="002666BC" w:rsidRPr="002118FB">
        <w:rPr>
          <w:sz w:val="26"/>
          <w:szCs w:val="26"/>
        </w:rPr>
        <w:t>» и конкурса изобразительного и декоративно-прикладного творчества детей и молодежи «Радуга ремесел-20</w:t>
      </w:r>
      <w:r w:rsidR="002118FB" w:rsidRPr="002118FB">
        <w:rPr>
          <w:sz w:val="26"/>
          <w:szCs w:val="26"/>
        </w:rPr>
        <w:t>20</w:t>
      </w:r>
      <w:r w:rsidR="002666BC" w:rsidRPr="002118FB">
        <w:rPr>
          <w:sz w:val="26"/>
          <w:szCs w:val="26"/>
        </w:rPr>
        <w:t xml:space="preserve">». </w:t>
      </w:r>
    </w:p>
    <w:p w:rsidR="002666BC" w:rsidRPr="002118FB" w:rsidRDefault="003B6262" w:rsidP="003B6262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2666BC" w:rsidRPr="002118FB">
        <w:rPr>
          <w:sz w:val="26"/>
          <w:szCs w:val="26"/>
        </w:rPr>
        <w:t>Контроль за</w:t>
      </w:r>
      <w:proofErr w:type="gramEnd"/>
      <w:r w:rsidR="002666BC" w:rsidRPr="002118FB">
        <w:rPr>
          <w:sz w:val="26"/>
          <w:szCs w:val="26"/>
        </w:rPr>
        <w:t xml:space="preserve"> исполнением данного приказа возложить на руководителя АУ «Центр мониторинга и развития образования» города Чебоксары </w:t>
      </w:r>
      <w:r>
        <w:rPr>
          <w:sz w:val="26"/>
          <w:szCs w:val="26"/>
        </w:rPr>
        <w:t>Ивано</w:t>
      </w:r>
      <w:r w:rsidR="002666BC" w:rsidRPr="002118FB">
        <w:rPr>
          <w:sz w:val="26"/>
          <w:szCs w:val="26"/>
        </w:rPr>
        <w:t xml:space="preserve">ву </w:t>
      </w:r>
      <w:r>
        <w:rPr>
          <w:sz w:val="26"/>
          <w:szCs w:val="26"/>
        </w:rPr>
        <w:t>Н</w:t>
      </w:r>
      <w:r w:rsidR="002666BC" w:rsidRPr="002118FB">
        <w:rPr>
          <w:sz w:val="26"/>
          <w:szCs w:val="26"/>
        </w:rPr>
        <w:t>.В.</w:t>
      </w:r>
    </w:p>
    <w:p w:rsidR="002666BC" w:rsidRPr="002118FB" w:rsidRDefault="002666BC" w:rsidP="002666BC">
      <w:pPr>
        <w:pStyle w:val="ac"/>
        <w:ind w:left="13" w:firstLine="0"/>
        <w:rPr>
          <w:sz w:val="26"/>
          <w:szCs w:val="26"/>
          <w:lang w:val="ru-RU"/>
        </w:rPr>
      </w:pPr>
    </w:p>
    <w:p w:rsidR="002666BC" w:rsidRPr="002118FB" w:rsidRDefault="002666BC" w:rsidP="002666BC">
      <w:pPr>
        <w:pStyle w:val="ac"/>
        <w:ind w:left="-180" w:firstLine="0"/>
        <w:rPr>
          <w:sz w:val="26"/>
          <w:szCs w:val="26"/>
        </w:rPr>
      </w:pPr>
    </w:p>
    <w:p w:rsidR="002666BC" w:rsidRPr="002118FB" w:rsidRDefault="002666BC" w:rsidP="002666BC">
      <w:pPr>
        <w:ind w:firstLine="708"/>
        <w:rPr>
          <w:sz w:val="26"/>
          <w:szCs w:val="26"/>
        </w:rPr>
      </w:pPr>
    </w:p>
    <w:p w:rsidR="002666BC" w:rsidRPr="002118FB" w:rsidRDefault="002666BC" w:rsidP="002666BC">
      <w:pPr>
        <w:rPr>
          <w:sz w:val="26"/>
          <w:szCs w:val="26"/>
        </w:rPr>
      </w:pPr>
      <w:r w:rsidRPr="002118FB">
        <w:rPr>
          <w:sz w:val="26"/>
          <w:szCs w:val="26"/>
        </w:rPr>
        <w:t>Начальник управления</w:t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Pr="002118FB">
        <w:rPr>
          <w:sz w:val="26"/>
          <w:szCs w:val="26"/>
        </w:rPr>
        <w:tab/>
      </w:r>
      <w:r w:rsidR="003B6262">
        <w:rPr>
          <w:sz w:val="26"/>
          <w:szCs w:val="26"/>
        </w:rPr>
        <w:t xml:space="preserve">    </w:t>
      </w:r>
      <w:r w:rsidRPr="002118FB">
        <w:rPr>
          <w:sz w:val="26"/>
          <w:szCs w:val="26"/>
        </w:rPr>
        <w:t>Д.А. Захаров</w:t>
      </w:r>
    </w:p>
    <w:sectPr w:rsidR="002666BC" w:rsidRPr="002118FB" w:rsidSect="003B6262">
      <w:pgSz w:w="11906" w:h="16838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BDC313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Courier New"/>
      </w:rPr>
    </w:lvl>
  </w:abstractNum>
  <w:abstractNum w:abstractNumId="6">
    <w:nsid w:val="0000000E"/>
    <w:multiLevelType w:val="singleLevel"/>
    <w:tmpl w:val="0000000E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7">
    <w:nsid w:val="02BC2765"/>
    <w:multiLevelType w:val="hybridMultilevel"/>
    <w:tmpl w:val="D7A68DA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05647CC0"/>
    <w:multiLevelType w:val="hybridMultilevel"/>
    <w:tmpl w:val="4A82BA40"/>
    <w:lvl w:ilvl="0" w:tplc="1FE6FC84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B3D4B56"/>
    <w:multiLevelType w:val="hybridMultilevel"/>
    <w:tmpl w:val="54886BDC"/>
    <w:lvl w:ilvl="0" w:tplc="5F98C9E8">
      <w:start w:val="1"/>
      <w:numFmt w:val="decimal"/>
      <w:lvlText w:val="2..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0D6342D0"/>
    <w:multiLevelType w:val="hybridMultilevel"/>
    <w:tmpl w:val="EF400082"/>
    <w:lvl w:ilvl="0" w:tplc="2E32BB94">
      <w:start w:val="1"/>
      <w:numFmt w:val="decimal"/>
      <w:lvlText w:val="2.%1."/>
      <w:lvlJc w:val="left"/>
      <w:pPr>
        <w:ind w:left="11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18745B70"/>
    <w:multiLevelType w:val="hybridMultilevel"/>
    <w:tmpl w:val="616C0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163F6F"/>
    <w:multiLevelType w:val="hybridMultilevel"/>
    <w:tmpl w:val="670474F4"/>
    <w:lvl w:ilvl="0" w:tplc="88989DD4">
      <w:start w:val="3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93C0B6D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B3C8E"/>
    <w:multiLevelType w:val="hybridMultilevel"/>
    <w:tmpl w:val="8976D336"/>
    <w:lvl w:ilvl="0" w:tplc="C010A7B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28EB7858"/>
    <w:multiLevelType w:val="hybridMultilevel"/>
    <w:tmpl w:val="74E60C0E"/>
    <w:lvl w:ilvl="0" w:tplc="8A8EF42A">
      <w:start w:val="1"/>
      <w:numFmt w:val="decimal"/>
      <w:lvlText w:val="2.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136268A"/>
    <w:multiLevelType w:val="hybridMultilevel"/>
    <w:tmpl w:val="881074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3FA2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21465F"/>
    <w:multiLevelType w:val="hybridMultilevel"/>
    <w:tmpl w:val="DA020EE6"/>
    <w:lvl w:ilvl="0" w:tplc="F3FA672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DEB2B6E"/>
    <w:multiLevelType w:val="multilevel"/>
    <w:tmpl w:val="4D6CAE5C"/>
    <w:lvl w:ilvl="0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3E57CF2"/>
    <w:multiLevelType w:val="hybridMultilevel"/>
    <w:tmpl w:val="5732799E"/>
    <w:lvl w:ilvl="0" w:tplc="AC5CE3C4">
      <w:start w:val="1"/>
      <w:numFmt w:val="decimal"/>
      <w:lvlText w:val="3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0">
    <w:nsid w:val="44617D6E"/>
    <w:multiLevelType w:val="hybridMultilevel"/>
    <w:tmpl w:val="9132B3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70B192F"/>
    <w:multiLevelType w:val="hybridMultilevel"/>
    <w:tmpl w:val="A47E1DC6"/>
    <w:lvl w:ilvl="0" w:tplc="D7B004FC">
      <w:start w:val="1"/>
      <w:numFmt w:val="decimal"/>
      <w:lvlText w:val="1.1.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5AEB2D0A"/>
    <w:multiLevelType w:val="hybridMultilevel"/>
    <w:tmpl w:val="07D83170"/>
    <w:lvl w:ilvl="0" w:tplc="24E8295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68FF5374"/>
    <w:multiLevelType w:val="hybridMultilevel"/>
    <w:tmpl w:val="A0CE801E"/>
    <w:lvl w:ilvl="0" w:tplc="3DB80FF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4">
    <w:nsid w:val="6AD119F2"/>
    <w:multiLevelType w:val="hybridMultilevel"/>
    <w:tmpl w:val="927651BE"/>
    <w:lvl w:ilvl="0" w:tplc="B7966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666CE9"/>
    <w:multiLevelType w:val="hybridMultilevel"/>
    <w:tmpl w:val="03AC29FE"/>
    <w:lvl w:ilvl="0" w:tplc="6518D4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6">
    <w:nsid w:val="70CB591A"/>
    <w:multiLevelType w:val="hybridMultilevel"/>
    <w:tmpl w:val="B5D40230"/>
    <w:lvl w:ilvl="0" w:tplc="24E8295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>
    <w:nsid w:val="79017E86"/>
    <w:multiLevelType w:val="hybridMultilevel"/>
    <w:tmpl w:val="6EAC5F00"/>
    <w:lvl w:ilvl="0" w:tplc="C91CC416">
      <w:start w:val="1"/>
      <w:numFmt w:val="decimal"/>
      <w:lvlText w:val="1.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24"/>
  </w:num>
  <w:num w:numId="7">
    <w:abstractNumId w:val="15"/>
  </w:num>
  <w:num w:numId="8">
    <w:abstractNumId w:val="3"/>
  </w:num>
  <w:num w:numId="9">
    <w:abstractNumId w:val="4"/>
  </w:num>
  <w:num w:numId="10">
    <w:abstractNumId w:val="20"/>
  </w:num>
  <w:num w:numId="11">
    <w:abstractNumId w:val="11"/>
  </w:num>
  <w:num w:numId="12">
    <w:abstractNumId w:val="7"/>
  </w:num>
  <w:num w:numId="13">
    <w:abstractNumId w:val="16"/>
  </w:num>
  <w:num w:numId="14">
    <w:abstractNumId w:val="26"/>
  </w:num>
  <w:num w:numId="15">
    <w:abstractNumId w:val="18"/>
  </w:num>
  <w:num w:numId="16">
    <w:abstractNumId w:val="27"/>
  </w:num>
  <w:num w:numId="17">
    <w:abstractNumId w:val="14"/>
  </w:num>
  <w:num w:numId="18">
    <w:abstractNumId w:val="21"/>
  </w:num>
  <w:num w:numId="19">
    <w:abstractNumId w:val="8"/>
  </w:num>
  <w:num w:numId="20">
    <w:abstractNumId w:val="9"/>
  </w:num>
  <w:num w:numId="21">
    <w:abstractNumId w:val="10"/>
  </w:num>
  <w:num w:numId="22">
    <w:abstractNumId w:val="19"/>
  </w:num>
  <w:num w:numId="23">
    <w:abstractNumId w:val="13"/>
  </w:num>
  <w:num w:numId="24">
    <w:abstractNumId w:val="17"/>
  </w:num>
  <w:num w:numId="25">
    <w:abstractNumId w:val="23"/>
  </w:num>
  <w:num w:numId="26">
    <w:abstractNumId w:val="22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86"/>
    <w:rsid w:val="00020F31"/>
    <w:rsid w:val="00027377"/>
    <w:rsid w:val="000A3F46"/>
    <w:rsid w:val="0010040D"/>
    <w:rsid w:val="00125675"/>
    <w:rsid w:val="0014019E"/>
    <w:rsid w:val="002118FB"/>
    <w:rsid w:val="0023655D"/>
    <w:rsid w:val="002666BC"/>
    <w:rsid w:val="00273B7B"/>
    <w:rsid w:val="002A7516"/>
    <w:rsid w:val="002D5C71"/>
    <w:rsid w:val="002E0038"/>
    <w:rsid w:val="002E0CF1"/>
    <w:rsid w:val="002F4219"/>
    <w:rsid w:val="00307461"/>
    <w:rsid w:val="003B6262"/>
    <w:rsid w:val="003D2DAB"/>
    <w:rsid w:val="0042324C"/>
    <w:rsid w:val="00435F75"/>
    <w:rsid w:val="004D3A57"/>
    <w:rsid w:val="004E55F3"/>
    <w:rsid w:val="00517803"/>
    <w:rsid w:val="0053207F"/>
    <w:rsid w:val="005A6CB7"/>
    <w:rsid w:val="005E69A6"/>
    <w:rsid w:val="00645786"/>
    <w:rsid w:val="006A76E3"/>
    <w:rsid w:val="006C7D3C"/>
    <w:rsid w:val="00751F69"/>
    <w:rsid w:val="00770778"/>
    <w:rsid w:val="007717BE"/>
    <w:rsid w:val="00772E4E"/>
    <w:rsid w:val="00790B89"/>
    <w:rsid w:val="00792405"/>
    <w:rsid w:val="007943B2"/>
    <w:rsid w:val="007C3D9A"/>
    <w:rsid w:val="007D48B5"/>
    <w:rsid w:val="00835ADB"/>
    <w:rsid w:val="008571A1"/>
    <w:rsid w:val="008A3A02"/>
    <w:rsid w:val="008A3C02"/>
    <w:rsid w:val="008F0557"/>
    <w:rsid w:val="00964406"/>
    <w:rsid w:val="00977700"/>
    <w:rsid w:val="00980BFA"/>
    <w:rsid w:val="009919F8"/>
    <w:rsid w:val="009B32A5"/>
    <w:rsid w:val="00A12F60"/>
    <w:rsid w:val="00A453B8"/>
    <w:rsid w:val="00A52E98"/>
    <w:rsid w:val="00A7409C"/>
    <w:rsid w:val="00AB1DDA"/>
    <w:rsid w:val="00AB33DB"/>
    <w:rsid w:val="00B06F30"/>
    <w:rsid w:val="00B11292"/>
    <w:rsid w:val="00B22638"/>
    <w:rsid w:val="00B326A6"/>
    <w:rsid w:val="00B571F0"/>
    <w:rsid w:val="00B7425F"/>
    <w:rsid w:val="00B847AF"/>
    <w:rsid w:val="00BB7AB4"/>
    <w:rsid w:val="00C57C12"/>
    <w:rsid w:val="00CB62D5"/>
    <w:rsid w:val="00CF0249"/>
    <w:rsid w:val="00D05FFC"/>
    <w:rsid w:val="00D26F47"/>
    <w:rsid w:val="00D50B30"/>
    <w:rsid w:val="00D665FF"/>
    <w:rsid w:val="00D976D8"/>
    <w:rsid w:val="00DD4008"/>
    <w:rsid w:val="00DD65D6"/>
    <w:rsid w:val="00E31F63"/>
    <w:rsid w:val="00E3219E"/>
    <w:rsid w:val="00E32888"/>
    <w:rsid w:val="00E4679A"/>
    <w:rsid w:val="00E76DD4"/>
    <w:rsid w:val="00EC44D5"/>
    <w:rsid w:val="00F222C9"/>
    <w:rsid w:val="00FA69DA"/>
    <w:rsid w:val="00FE65AA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caps/>
      <w:sz w:val="24"/>
      <w:szCs w:val="24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b/>
      <w:sz w:val="28"/>
      <w:szCs w:val="2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5z0">
    <w:name w:val="WW8Num5z0"/>
    <w:rPr>
      <w:b/>
      <w:sz w:val="28"/>
      <w:szCs w:val="28"/>
    </w:rPr>
  </w:style>
  <w:style w:type="character" w:customStyle="1" w:styleId="WW8Num6z0">
    <w:name w:val="WW8Num6z0"/>
    <w:rPr>
      <w:b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Pr>
      <w:sz w:val="26"/>
      <w:szCs w:val="26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tabs>
        <w:tab w:val="left" w:pos="170"/>
      </w:tabs>
      <w:suppressAutoHyphens/>
      <w:spacing w:before="120"/>
      <w:ind w:firstLine="567"/>
      <w:jc w:val="both"/>
    </w:pPr>
    <w:rPr>
      <w:rFonts w:ascii="Arial" w:eastAsia="Arial" w:hAnsi="Arial" w:cs="Arial"/>
      <w:sz w:val="24"/>
      <w:lang w:eastAsia="ar-SA"/>
    </w:rPr>
  </w:style>
  <w:style w:type="paragraph" w:styleId="a9">
    <w:name w:val="Title"/>
    <w:basedOn w:val="a0"/>
    <w:next w:val="aa"/>
    <w:link w:val="ab"/>
    <w:qFormat/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  <w:rPr>
      <w:sz w:val="24"/>
      <w:szCs w:val="24"/>
      <w:lang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43" w:firstLine="851"/>
      <w:jc w:val="both"/>
    </w:pPr>
    <w:rPr>
      <w:sz w:val="28"/>
    </w:rPr>
  </w:style>
  <w:style w:type="paragraph" w:customStyle="1" w:styleId="Aaoieeeieiioeooe">
    <w:name w:val="Aa?oiee eieiioeooe"/>
    <w:basedOn w:val="a"/>
    <w:pPr>
      <w:tabs>
        <w:tab w:val="center" w:pos="4153"/>
        <w:tab w:val="right" w:pos="8306"/>
      </w:tabs>
      <w:overflowPunct w:val="0"/>
      <w:autoSpaceDE w:val="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заголовок 1"/>
    <w:basedOn w:val="a"/>
    <w:next w:val="a"/>
    <w:pPr>
      <w:keepNext/>
      <w:jc w:val="center"/>
    </w:pPr>
    <w:rPr>
      <w:rFonts w:ascii="TimesET" w:hAnsi="TimesET" w:cs="TimesET"/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Normal">
    <w:name w:val="Normal"/>
    <w:rsid w:val="00645786"/>
    <w:pPr>
      <w:tabs>
        <w:tab w:val="left" w:pos="170"/>
      </w:tabs>
      <w:suppressAutoHyphens/>
      <w:spacing w:before="120"/>
      <w:ind w:firstLine="567"/>
      <w:jc w:val="both"/>
    </w:pPr>
    <w:rPr>
      <w:rFonts w:ascii="Arial" w:eastAsia="Arial" w:hAnsi="Arial"/>
      <w:sz w:val="24"/>
      <w:lang w:eastAsia="ar-SA"/>
    </w:rPr>
  </w:style>
  <w:style w:type="paragraph" w:styleId="af2">
    <w:name w:val="No Spacing"/>
    <w:qFormat/>
    <w:rsid w:val="0064578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qFormat/>
    <w:rsid w:val="00645786"/>
    <w:rPr>
      <w:b/>
      <w:bCs/>
    </w:rPr>
  </w:style>
  <w:style w:type="character" w:styleId="af4">
    <w:name w:val="Hyperlink"/>
    <w:rsid w:val="00A12F60"/>
    <w:rPr>
      <w:color w:val="0000FF"/>
      <w:u w:val="single"/>
    </w:rPr>
  </w:style>
  <w:style w:type="character" w:customStyle="1" w:styleId="ab">
    <w:name w:val="Название Знак"/>
    <w:link w:val="a9"/>
    <w:rsid w:val="00A12F60"/>
    <w:rPr>
      <w:rFonts w:ascii="Arial" w:eastAsia="DejaVu Sans" w:hAnsi="Arial" w:cs="Mangal"/>
      <w:sz w:val="28"/>
      <w:szCs w:val="28"/>
      <w:lang w:eastAsia="ar-SA"/>
    </w:rPr>
  </w:style>
  <w:style w:type="table" w:styleId="af5">
    <w:name w:val="Table Grid"/>
    <w:basedOn w:val="a3"/>
    <w:uiPriority w:val="59"/>
    <w:rsid w:val="002F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caps/>
      <w:sz w:val="24"/>
      <w:szCs w:val="24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b/>
      <w:sz w:val="28"/>
      <w:szCs w:val="2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5z0">
    <w:name w:val="WW8Num5z0"/>
    <w:rPr>
      <w:b/>
      <w:sz w:val="28"/>
      <w:szCs w:val="28"/>
    </w:rPr>
  </w:style>
  <w:style w:type="character" w:customStyle="1" w:styleId="WW8Num6z0">
    <w:name w:val="WW8Num6z0"/>
    <w:rPr>
      <w:b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Pr>
      <w:sz w:val="26"/>
      <w:szCs w:val="26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tabs>
        <w:tab w:val="left" w:pos="170"/>
      </w:tabs>
      <w:suppressAutoHyphens/>
      <w:spacing w:before="120"/>
      <w:ind w:firstLine="567"/>
      <w:jc w:val="both"/>
    </w:pPr>
    <w:rPr>
      <w:rFonts w:ascii="Arial" w:eastAsia="Arial" w:hAnsi="Arial" w:cs="Arial"/>
      <w:sz w:val="24"/>
      <w:lang w:eastAsia="ar-SA"/>
    </w:rPr>
  </w:style>
  <w:style w:type="paragraph" w:styleId="a9">
    <w:name w:val="Title"/>
    <w:basedOn w:val="a0"/>
    <w:next w:val="aa"/>
    <w:link w:val="ab"/>
    <w:qFormat/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  <w:rPr>
      <w:sz w:val="24"/>
      <w:szCs w:val="24"/>
      <w:lang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43" w:firstLine="851"/>
      <w:jc w:val="both"/>
    </w:pPr>
    <w:rPr>
      <w:sz w:val="28"/>
    </w:rPr>
  </w:style>
  <w:style w:type="paragraph" w:customStyle="1" w:styleId="Aaoieeeieiioeooe">
    <w:name w:val="Aa?oiee eieiioeooe"/>
    <w:basedOn w:val="a"/>
    <w:pPr>
      <w:tabs>
        <w:tab w:val="center" w:pos="4153"/>
        <w:tab w:val="right" w:pos="8306"/>
      </w:tabs>
      <w:overflowPunct w:val="0"/>
      <w:autoSpaceDE w:val="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заголовок 1"/>
    <w:basedOn w:val="a"/>
    <w:next w:val="a"/>
    <w:pPr>
      <w:keepNext/>
      <w:jc w:val="center"/>
    </w:pPr>
    <w:rPr>
      <w:rFonts w:ascii="TimesET" w:hAnsi="TimesET" w:cs="TimesET"/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Normal">
    <w:name w:val="Normal"/>
    <w:rsid w:val="00645786"/>
    <w:pPr>
      <w:tabs>
        <w:tab w:val="left" w:pos="170"/>
      </w:tabs>
      <w:suppressAutoHyphens/>
      <w:spacing w:before="120"/>
      <w:ind w:firstLine="567"/>
      <w:jc w:val="both"/>
    </w:pPr>
    <w:rPr>
      <w:rFonts w:ascii="Arial" w:eastAsia="Arial" w:hAnsi="Arial"/>
      <w:sz w:val="24"/>
      <w:lang w:eastAsia="ar-SA"/>
    </w:rPr>
  </w:style>
  <w:style w:type="paragraph" w:styleId="af2">
    <w:name w:val="No Spacing"/>
    <w:qFormat/>
    <w:rsid w:val="00645786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qFormat/>
    <w:rsid w:val="00645786"/>
    <w:rPr>
      <w:b/>
      <w:bCs/>
    </w:rPr>
  </w:style>
  <w:style w:type="character" w:styleId="af4">
    <w:name w:val="Hyperlink"/>
    <w:rsid w:val="00A12F60"/>
    <w:rPr>
      <w:color w:val="0000FF"/>
      <w:u w:val="single"/>
    </w:rPr>
  </w:style>
  <w:style w:type="character" w:customStyle="1" w:styleId="ab">
    <w:name w:val="Название Знак"/>
    <w:link w:val="a9"/>
    <w:rsid w:val="00A12F60"/>
    <w:rPr>
      <w:rFonts w:ascii="Arial" w:eastAsia="DejaVu Sans" w:hAnsi="Arial" w:cs="Mangal"/>
      <w:sz w:val="28"/>
      <w:szCs w:val="28"/>
      <w:lang w:eastAsia="ar-SA"/>
    </w:rPr>
  </w:style>
  <w:style w:type="table" w:styleId="af5">
    <w:name w:val="Table Grid"/>
    <w:basedOn w:val="a3"/>
    <w:uiPriority w:val="59"/>
    <w:rsid w:val="002F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64FE-58C8-4AB9-B8F4-E4E22C2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ЦМиРО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cmiro</dc:creator>
  <cp:lastModifiedBy>For_all</cp:lastModifiedBy>
  <cp:revision>8</cp:revision>
  <cp:lastPrinted>2020-01-21T13:39:00Z</cp:lastPrinted>
  <dcterms:created xsi:type="dcterms:W3CDTF">2020-01-21T05:09:00Z</dcterms:created>
  <dcterms:modified xsi:type="dcterms:W3CDTF">2020-01-21T13:39:00Z</dcterms:modified>
</cp:coreProperties>
</file>